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A3253" w14:textId="7912E496" w:rsidR="00BC6D72" w:rsidRDefault="00BC6D72" w:rsidP="00395204">
      <w:pPr>
        <w:spacing w:after="0"/>
        <w:rPr>
          <w:b/>
          <w:sz w:val="28"/>
          <w:szCs w:val="28"/>
          <w:u w:val="single"/>
        </w:rPr>
      </w:pPr>
      <w:r>
        <w:rPr>
          <w:b/>
          <w:sz w:val="28"/>
          <w:szCs w:val="28"/>
          <w:u w:val="single"/>
        </w:rPr>
        <w:t>Nieuwsflash</w:t>
      </w:r>
      <w:r w:rsidR="008A6D19">
        <w:rPr>
          <w:b/>
          <w:sz w:val="28"/>
          <w:szCs w:val="28"/>
          <w:u w:val="single"/>
        </w:rPr>
        <w:t xml:space="preserve"> </w:t>
      </w:r>
      <w:r w:rsidR="005601DD">
        <w:rPr>
          <w:b/>
          <w:sz w:val="28"/>
          <w:szCs w:val="28"/>
          <w:u w:val="single"/>
        </w:rPr>
        <w:t>Juni</w:t>
      </w:r>
      <w:r w:rsidR="00430CA6">
        <w:rPr>
          <w:b/>
          <w:sz w:val="28"/>
          <w:szCs w:val="28"/>
          <w:u w:val="single"/>
        </w:rPr>
        <w:t xml:space="preserve"> 20</w:t>
      </w:r>
      <w:r w:rsidR="00E536BA">
        <w:rPr>
          <w:b/>
          <w:sz w:val="28"/>
          <w:szCs w:val="28"/>
          <w:u w:val="single"/>
        </w:rPr>
        <w:t>21</w:t>
      </w:r>
    </w:p>
    <w:p w14:paraId="0A323929" w14:textId="5BFC2DCA" w:rsidR="00F34733" w:rsidRDefault="00F34733" w:rsidP="00395204">
      <w:pPr>
        <w:spacing w:after="0"/>
        <w:rPr>
          <w:b/>
          <w:sz w:val="28"/>
          <w:szCs w:val="28"/>
          <w:u w:val="single"/>
        </w:rPr>
      </w:pPr>
    </w:p>
    <w:p w14:paraId="747578BE" w14:textId="74B94D51" w:rsidR="00E536BA" w:rsidRDefault="00E536BA" w:rsidP="00395204">
      <w:pPr>
        <w:spacing w:after="0"/>
        <w:rPr>
          <w:b/>
          <w:sz w:val="28"/>
          <w:szCs w:val="28"/>
          <w:u w:val="single"/>
        </w:rPr>
      </w:pPr>
      <w:r>
        <w:rPr>
          <w:b/>
          <w:sz w:val="28"/>
          <w:szCs w:val="28"/>
          <w:u w:val="single"/>
        </w:rPr>
        <w:t>Opstart Volleybaltrainingen</w:t>
      </w:r>
    </w:p>
    <w:p w14:paraId="45B4CF21" w14:textId="73676B15" w:rsidR="00E536BA" w:rsidRDefault="00E536BA" w:rsidP="00395204">
      <w:pPr>
        <w:spacing w:after="0"/>
        <w:rPr>
          <w:sz w:val="24"/>
          <w:szCs w:val="24"/>
        </w:rPr>
      </w:pPr>
      <w:r w:rsidRPr="00E536BA">
        <w:rPr>
          <w:sz w:val="24"/>
          <w:szCs w:val="24"/>
        </w:rPr>
        <w:t xml:space="preserve">Zoals jullie ongetwijfeld </w:t>
      </w:r>
      <w:r>
        <w:rPr>
          <w:sz w:val="24"/>
          <w:szCs w:val="24"/>
        </w:rPr>
        <w:t xml:space="preserve">via de media vernomen hebben zijn er vanaf vandaag, woensdag 9 juni, een aantal nieuwe versoepelingen van de corona-maatregelen van kracht, zo ook voor wat betreft de sport. Het is vanaf vandaag </w:t>
      </w:r>
      <w:r w:rsidR="004D6FD1">
        <w:rPr>
          <w:sz w:val="24"/>
          <w:szCs w:val="24"/>
        </w:rPr>
        <w:t xml:space="preserve">mogelijk om terug met 50 personen binnen te sporten, wel met de beperking dat contactsporten nog niet mogelijk zijn en met de aanbeveling dat het nog steeds aangewezen is om buiten te sporten in plaats van binnen. </w:t>
      </w:r>
    </w:p>
    <w:p w14:paraId="6184073A" w14:textId="2406C795" w:rsidR="004D6FD1" w:rsidRDefault="004D6FD1" w:rsidP="00395204">
      <w:pPr>
        <w:spacing w:after="0"/>
        <w:rPr>
          <w:sz w:val="24"/>
          <w:szCs w:val="24"/>
        </w:rPr>
      </w:pPr>
      <w:r w:rsidRPr="004D6FD1">
        <w:rPr>
          <w:sz w:val="24"/>
          <w:szCs w:val="24"/>
        </w:rPr>
        <w:t xml:space="preserve">Uiteraard hebben </w:t>
      </w:r>
      <w:r>
        <w:rPr>
          <w:sz w:val="24"/>
          <w:szCs w:val="24"/>
        </w:rPr>
        <w:t xml:space="preserve">wij binnen het clubbestuur hierover uitgebreid gedebatteerd en hebben omwille van volgende argumenten besloten dat we pas zeer veilig terug kunnen opstarten op </w:t>
      </w:r>
      <w:r w:rsidRPr="004D6FD1">
        <w:rPr>
          <w:b/>
          <w:bCs/>
          <w:sz w:val="24"/>
          <w:szCs w:val="24"/>
          <w:u w:val="single"/>
        </w:rPr>
        <w:t>vrijdag 2 juli 2021</w:t>
      </w:r>
      <w:r>
        <w:rPr>
          <w:b/>
          <w:bCs/>
          <w:sz w:val="24"/>
          <w:szCs w:val="24"/>
          <w:u w:val="single"/>
        </w:rPr>
        <w:t xml:space="preserve"> </w:t>
      </w:r>
      <w:r w:rsidRPr="004D6FD1">
        <w:rPr>
          <w:sz w:val="24"/>
          <w:szCs w:val="24"/>
        </w:rPr>
        <w:t xml:space="preserve"> w</w:t>
      </w:r>
      <w:r>
        <w:rPr>
          <w:sz w:val="24"/>
          <w:szCs w:val="24"/>
        </w:rPr>
        <w:t>anneer alle nog boven aangehaalde beperkingen opgeheven worden op 1 juli 2021.</w:t>
      </w:r>
    </w:p>
    <w:p w14:paraId="332374B3" w14:textId="0B17A2D6" w:rsidR="004D6FD1" w:rsidRDefault="004D6FD1" w:rsidP="004D6FD1">
      <w:pPr>
        <w:pStyle w:val="Lijstalinea"/>
        <w:numPr>
          <w:ilvl w:val="0"/>
          <w:numId w:val="49"/>
        </w:numPr>
        <w:spacing w:after="0"/>
        <w:rPr>
          <w:sz w:val="24"/>
          <w:szCs w:val="24"/>
        </w:rPr>
      </w:pPr>
      <w:r w:rsidRPr="004D6FD1">
        <w:rPr>
          <w:sz w:val="24"/>
          <w:szCs w:val="24"/>
        </w:rPr>
        <w:t xml:space="preserve">Zoals jullie weten hebben </w:t>
      </w:r>
      <w:r>
        <w:rPr>
          <w:sz w:val="24"/>
          <w:szCs w:val="24"/>
        </w:rPr>
        <w:t xml:space="preserve">wij </w:t>
      </w:r>
      <w:r w:rsidRPr="004D6FD1">
        <w:rPr>
          <w:sz w:val="24"/>
          <w:szCs w:val="24"/>
        </w:rPr>
        <w:t xml:space="preserve">nog een aantal leden van een iets meer gevorderde leeftijd, </w:t>
      </w:r>
      <w:r>
        <w:rPr>
          <w:sz w:val="24"/>
          <w:szCs w:val="24"/>
        </w:rPr>
        <w:t>wij hopen dan ook dat heel wat van deze leden tegen dan helemaal of minstens reeds gedeeltelijk gevaccineerd zullen zijn, zodat het voor iedereen veili</w:t>
      </w:r>
      <w:r w:rsidR="005F41D4">
        <w:rPr>
          <w:sz w:val="24"/>
          <w:szCs w:val="24"/>
        </w:rPr>
        <w:t>g</w:t>
      </w:r>
      <w:r>
        <w:rPr>
          <w:sz w:val="24"/>
          <w:szCs w:val="24"/>
        </w:rPr>
        <w:t xml:space="preserve"> is om te trainen</w:t>
      </w:r>
      <w:r w:rsidR="00EE6B2C">
        <w:rPr>
          <w:sz w:val="24"/>
          <w:szCs w:val="24"/>
        </w:rPr>
        <w:t>.</w:t>
      </w:r>
    </w:p>
    <w:p w14:paraId="35A982AF" w14:textId="41B011D9" w:rsidR="00EE6B2C" w:rsidRDefault="00EE6B2C" w:rsidP="004D6FD1">
      <w:pPr>
        <w:pStyle w:val="Lijstalinea"/>
        <w:numPr>
          <w:ilvl w:val="0"/>
          <w:numId w:val="49"/>
        </w:numPr>
        <w:spacing w:after="0"/>
        <w:rPr>
          <w:sz w:val="24"/>
          <w:szCs w:val="24"/>
        </w:rPr>
      </w:pPr>
      <w:r>
        <w:rPr>
          <w:sz w:val="24"/>
          <w:szCs w:val="24"/>
        </w:rPr>
        <w:t>Jullie weten ook allemaal dat het bijna niet mogelijk is om te volleyballen zonder contact met je medespelers. Uit voorzichtigheid stellen we onze opstart daarom nog even uit.</w:t>
      </w:r>
    </w:p>
    <w:p w14:paraId="68CDB68C" w14:textId="3138BC63" w:rsidR="005F41D4" w:rsidRDefault="005F41D4" w:rsidP="004D6FD1">
      <w:pPr>
        <w:pStyle w:val="Lijstalinea"/>
        <w:numPr>
          <w:ilvl w:val="0"/>
          <w:numId w:val="49"/>
        </w:numPr>
        <w:spacing w:after="0"/>
        <w:rPr>
          <w:sz w:val="24"/>
          <w:szCs w:val="24"/>
        </w:rPr>
      </w:pPr>
      <w:r>
        <w:rPr>
          <w:sz w:val="24"/>
          <w:szCs w:val="24"/>
        </w:rPr>
        <w:t>Momenteel wordt de sportvloer in De Putting vernieuwd en deze werken zullen nog tot einde juni duren</w:t>
      </w:r>
      <w:r w:rsidR="00E85C1E">
        <w:rPr>
          <w:sz w:val="24"/>
          <w:szCs w:val="24"/>
        </w:rPr>
        <w:t>.</w:t>
      </w:r>
    </w:p>
    <w:p w14:paraId="689FFA87" w14:textId="44027E40" w:rsidR="00E85C1E" w:rsidRDefault="00E85C1E" w:rsidP="004D6FD1">
      <w:pPr>
        <w:pStyle w:val="Lijstalinea"/>
        <w:numPr>
          <w:ilvl w:val="0"/>
          <w:numId w:val="49"/>
        </w:numPr>
        <w:spacing w:after="0"/>
        <w:rPr>
          <w:sz w:val="24"/>
          <w:szCs w:val="24"/>
        </w:rPr>
      </w:pPr>
      <w:r>
        <w:rPr>
          <w:sz w:val="24"/>
          <w:szCs w:val="24"/>
        </w:rPr>
        <w:t xml:space="preserve">Onze studenten vatten eerstdaags hun examenperiode aan, en uit ervaring weten we  dat de belangstelling voor de training dan ook </w:t>
      </w:r>
      <w:r w:rsidR="00AF144A">
        <w:rPr>
          <w:sz w:val="24"/>
          <w:szCs w:val="24"/>
        </w:rPr>
        <w:t xml:space="preserve">wat </w:t>
      </w:r>
      <w:r>
        <w:rPr>
          <w:sz w:val="24"/>
          <w:szCs w:val="24"/>
        </w:rPr>
        <w:t>terugloopt.</w:t>
      </w:r>
    </w:p>
    <w:p w14:paraId="5B505814" w14:textId="469A3C7D" w:rsidR="00E85C1E" w:rsidRDefault="00E85C1E" w:rsidP="00E85C1E">
      <w:pPr>
        <w:spacing w:after="0"/>
        <w:rPr>
          <w:sz w:val="24"/>
          <w:szCs w:val="24"/>
        </w:rPr>
      </w:pPr>
      <w:r>
        <w:rPr>
          <w:sz w:val="24"/>
          <w:szCs w:val="24"/>
        </w:rPr>
        <w:t>Waar we andere jaren in de verlofperiode juli-augustus onze “zomervolleybal” organiseerden; hebben we nu, in overleg met Rudy, beslist dat we heel deze periode effectief trainingen zullen organiseren. Omdat het al zolang geleden is dat we hebben kunnen volleyballen zal er via een langzame opbouw aan onze fysieke paraatheid worden gewerkt zo</w:t>
      </w:r>
      <w:r w:rsidR="00AF144A">
        <w:rPr>
          <w:sz w:val="24"/>
          <w:szCs w:val="24"/>
        </w:rPr>
        <w:t>da</w:t>
      </w:r>
      <w:r>
        <w:rPr>
          <w:sz w:val="24"/>
          <w:szCs w:val="24"/>
        </w:rPr>
        <w:t>t we tegen september allemaal volledig terug fit zijn om het nieuwe seizoen 2021-2022 aan te vatten.</w:t>
      </w:r>
    </w:p>
    <w:p w14:paraId="0BBC94F8" w14:textId="420965D9" w:rsidR="00E85C1E" w:rsidRDefault="00E85C1E" w:rsidP="00E85C1E">
      <w:pPr>
        <w:spacing w:after="0"/>
        <w:rPr>
          <w:sz w:val="24"/>
          <w:szCs w:val="24"/>
        </w:rPr>
      </w:pPr>
      <w:r>
        <w:rPr>
          <w:sz w:val="24"/>
          <w:szCs w:val="24"/>
        </w:rPr>
        <w:t xml:space="preserve">Voor wie toch graag wil volleyballen is er </w:t>
      </w:r>
      <w:r w:rsidR="00A513BC">
        <w:rPr>
          <w:sz w:val="24"/>
          <w:szCs w:val="24"/>
        </w:rPr>
        <w:t xml:space="preserve">nog </w:t>
      </w:r>
      <w:r>
        <w:rPr>
          <w:sz w:val="24"/>
          <w:szCs w:val="24"/>
        </w:rPr>
        <w:t xml:space="preserve">steeds de mogelijkheid om buiten af te spreken met een aantal van onze leden om op het </w:t>
      </w:r>
      <w:proofErr w:type="spellStart"/>
      <w:r>
        <w:rPr>
          <w:sz w:val="24"/>
          <w:szCs w:val="24"/>
        </w:rPr>
        <w:t>beach</w:t>
      </w:r>
      <w:proofErr w:type="spellEnd"/>
      <w:r>
        <w:rPr>
          <w:sz w:val="24"/>
          <w:szCs w:val="24"/>
        </w:rPr>
        <w:t>-veldje of het grasveldje ernaast toch te spelen. Hou er wel rekening mee dat ook de leden van FH Nijlen van deze veldjes gebruik maken om te trainen of wedstrijdjes te spelen. Op de website van FH Nijlen kan je nakijken wanneer welk veldje beschikbaar is en kan je ook je reservat</w:t>
      </w:r>
      <w:r w:rsidR="00A513BC">
        <w:rPr>
          <w:sz w:val="24"/>
          <w:szCs w:val="24"/>
        </w:rPr>
        <w:t>i</w:t>
      </w:r>
      <w:r>
        <w:rPr>
          <w:sz w:val="24"/>
          <w:szCs w:val="24"/>
        </w:rPr>
        <w:t>e inschrijven</w:t>
      </w:r>
      <w:r w:rsidR="00A513BC">
        <w:rPr>
          <w:sz w:val="24"/>
          <w:szCs w:val="24"/>
        </w:rPr>
        <w:t>.</w:t>
      </w:r>
      <w:r>
        <w:rPr>
          <w:vanish/>
          <w:sz w:val="24"/>
          <w:szCs w:val="24"/>
        </w:rPr>
        <w:t>HH NIjlen</w:t>
      </w:r>
    </w:p>
    <w:p w14:paraId="7D951CC8" w14:textId="6CAC3A8C" w:rsidR="00A513BC" w:rsidRPr="00E85C1E" w:rsidRDefault="00A513BC" w:rsidP="00E85C1E">
      <w:pPr>
        <w:spacing w:after="0"/>
        <w:rPr>
          <w:vanish/>
          <w:sz w:val="24"/>
          <w:szCs w:val="24"/>
        </w:rPr>
      </w:pPr>
      <w:r>
        <w:rPr>
          <w:sz w:val="24"/>
          <w:szCs w:val="24"/>
        </w:rPr>
        <w:t>Voor het einde van de maand juli stuur ik jullie nog alle modaliteiten die er op dat moment zijn om veilig terug op te starten.</w:t>
      </w:r>
    </w:p>
    <w:p w14:paraId="3A4F798E" w14:textId="400F3D58" w:rsidR="004D6FD1" w:rsidRPr="004D6FD1" w:rsidRDefault="004D6FD1" w:rsidP="00395204">
      <w:pPr>
        <w:spacing w:after="0"/>
        <w:rPr>
          <w:b/>
          <w:bCs/>
          <w:sz w:val="24"/>
          <w:szCs w:val="24"/>
          <w:u w:val="single"/>
        </w:rPr>
      </w:pPr>
    </w:p>
    <w:p w14:paraId="1D10F982" w14:textId="77777777" w:rsidR="00F34733" w:rsidRPr="00F34733" w:rsidRDefault="00F34733" w:rsidP="00395204">
      <w:pPr>
        <w:spacing w:after="0"/>
        <w:rPr>
          <w:b/>
          <w:sz w:val="28"/>
          <w:szCs w:val="28"/>
          <w:u w:val="single"/>
        </w:rPr>
      </w:pPr>
    </w:p>
    <w:p w14:paraId="08371C3D" w14:textId="0DF757FF" w:rsidR="00F34733" w:rsidRPr="00C01514" w:rsidRDefault="00F34733" w:rsidP="00F34733">
      <w:pPr>
        <w:pStyle w:val="Geenafstand"/>
        <w:rPr>
          <w:b/>
          <w:sz w:val="28"/>
          <w:szCs w:val="28"/>
          <w:u w:val="single"/>
        </w:rPr>
      </w:pPr>
      <w:r>
        <w:rPr>
          <w:b/>
          <w:sz w:val="28"/>
          <w:szCs w:val="28"/>
          <w:u w:val="single"/>
        </w:rPr>
        <w:t xml:space="preserve">Groot Recreatief Buitentornooi </w:t>
      </w:r>
      <w:r w:rsidR="00A513BC">
        <w:rPr>
          <w:b/>
          <w:sz w:val="28"/>
          <w:szCs w:val="28"/>
          <w:u w:val="single"/>
        </w:rPr>
        <w:t>2021 ook nu geschrapt.</w:t>
      </w:r>
    </w:p>
    <w:p w14:paraId="4542FB8B" w14:textId="28EF6823" w:rsidR="00F34733" w:rsidRDefault="00A513BC" w:rsidP="00F34733">
      <w:pPr>
        <w:pStyle w:val="Geenafstand"/>
        <w:rPr>
          <w:sz w:val="24"/>
          <w:szCs w:val="24"/>
        </w:rPr>
      </w:pPr>
      <w:r>
        <w:rPr>
          <w:sz w:val="24"/>
          <w:szCs w:val="24"/>
        </w:rPr>
        <w:t xml:space="preserve">Omwille van de huidige situatie en de laattijdig bekend zijn van de regelgeving heeft het clubbestuur beslist om ook dit jaar het Buitentornooi dat voorzien was op zondag 4 juli te annuleren. We denken wel na hoe we in het najaar mogelijk een soort van clubtornooitje </w:t>
      </w:r>
      <w:r w:rsidR="00AF144A">
        <w:rPr>
          <w:sz w:val="24"/>
          <w:szCs w:val="24"/>
        </w:rPr>
        <w:t>kunnen</w:t>
      </w:r>
      <w:r>
        <w:rPr>
          <w:sz w:val="24"/>
          <w:szCs w:val="24"/>
        </w:rPr>
        <w:t xml:space="preserve"> organiseren om iedereen de kans te bieden om van onze overbekende tornooisfeer te genieten.</w:t>
      </w:r>
    </w:p>
    <w:p w14:paraId="74D8FFC5" w14:textId="77777777" w:rsidR="00A513BC" w:rsidRDefault="00A513BC" w:rsidP="00F34733">
      <w:pPr>
        <w:pStyle w:val="Geenafstand"/>
        <w:rPr>
          <w:sz w:val="24"/>
          <w:szCs w:val="24"/>
        </w:rPr>
      </w:pPr>
    </w:p>
    <w:p w14:paraId="78FFA909" w14:textId="1AA99710" w:rsidR="0004164D" w:rsidRDefault="0004164D" w:rsidP="004F357D">
      <w:pPr>
        <w:pStyle w:val="Geenafstand"/>
        <w:rPr>
          <w:b/>
          <w:sz w:val="28"/>
          <w:szCs w:val="28"/>
          <w:u w:val="single"/>
        </w:rPr>
      </w:pPr>
      <w:r w:rsidRPr="0004164D">
        <w:rPr>
          <w:b/>
          <w:sz w:val="28"/>
          <w:szCs w:val="28"/>
          <w:u w:val="single"/>
        </w:rPr>
        <w:lastRenderedPageBreak/>
        <w:t>Lidgeld Seizoen 20</w:t>
      </w:r>
      <w:r w:rsidR="00A513BC">
        <w:rPr>
          <w:b/>
          <w:sz w:val="28"/>
          <w:szCs w:val="28"/>
          <w:u w:val="single"/>
        </w:rPr>
        <w:t>21-2022</w:t>
      </w:r>
    </w:p>
    <w:p w14:paraId="7715037F" w14:textId="7C34124C" w:rsidR="00EE6B2C" w:rsidRDefault="00EE6B2C" w:rsidP="004F357D">
      <w:pPr>
        <w:pStyle w:val="Geenafstand"/>
        <w:rPr>
          <w:b/>
          <w:sz w:val="28"/>
          <w:szCs w:val="28"/>
          <w:u w:val="single"/>
        </w:rPr>
      </w:pPr>
    </w:p>
    <w:p w14:paraId="74AEF4DA" w14:textId="71D389BB" w:rsidR="00EE6B2C" w:rsidRDefault="00EE6B2C" w:rsidP="004F357D">
      <w:pPr>
        <w:pStyle w:val="Geenafstand"/>
        <w:rPr>
          <w:bCs/>
          <w:sz w:val="24"/>
          <w:szCs w:val="24"/>
        </w:rPr>
      </w:pPr>
      <w:r w:rsidRPr="00EE6B2C">
        <w:rPr>
          <w:bCs/>
          <w:sz w:val="24"/>
          <w:szCs w:val="24"/>
        </w:rPr>
        <w:t>Met</w:t>
      </w:r>
      <w:r>
        <w:rPr>
          <w:bCs/>
          <w:sz w:val="24"/>
          <w:szCs w:val="24"/>
        </w:rPr>
        <w:t xml:space="preserve"> he</w:t>
      </w:r>
      <w:r w:rsidR="00AF144A">
        <w:rPr>
          <w:bCs/>
          <w:sz w:val="24"/>
          <w:szCs w:val="24"/>
        </w:rPr>
        <w:t>t</w:t>
      </w:r>
      <w:r>
        <w:rPr>
          <w:bCs/>
          <w:sz w:val="24"/>
          <w:szCs w:val="24"/>
        </w:rPr>
        <w:t xml:space="preserve"> heropstarten van onze trainingen komt ook het einde van het huidige seizoen en het begin van het nieuwe seizoen 2021 – 2022 al zeer dichtbij. </w:t>
      </w:r>
      <w:r w:rsidRPr="00EE6B2C">
        <w:rPr>
          <w:bCs/>
          <w:sz w:val="24"/>
          <w:szCs w:val="24"/>
        </w:rPr>
        <w:t>We moeten alleszins</w:t>
      </w:r>
      <w:r>
        <w:rPr>
          <w:bCs/>
          <w:sz w:val="24"/>
          <w:szCs w:val="24"/>
        </w:rPr>
        <w:t xml:space="preserve"> tussen half en eind augustus het </w:t>
      </w:r>
      <w:proofErr w:type="spellStart"/>
      <w:r>
        <w:rPr>
          <w:bCs/>
          <w:sz w:val="24"/>
          <w:szCs w:val="24"/>
        </w:rPr>
        <w:t>herinschrijven</w:t>
      </w:r>
      <w:proofErr w:type="spellEnd"/>
      <w:r>
        <w:rPr>
          <w:bCs/>
          <w:sz w:val="24"/>
          <w:szCs w:val="24"/>
        </w:rPr>
        <w:t xml:space="preserve"> bij </w:t>
      </w:r>
      <w:proofErr w:type="spellStart"/>
      <w:r>
        <w:rPr>
          <w:bCs/>
          <w:sz w:val="24"/>
          <w:szCs w:val="24"/>
        </w:rPr>
        <w:t>Sporta</w:t>
      </w:r>
      <w:proofErr w:type="spellEnd"/>
      <w:r>
        <w:rPr>
          <w:bCs/>
          <w:sz w:val="24"/>
          <w:szCs w:val="24"/>
        </w:rPr>
        <w:t xml:space="preserve"> uitgevoerd hebben, daarom zullen jullie begin juli per brief een uitnodiging tot betaling van een lidgeld ontvangen. Binnen het KRV-bestuur hebben wij een </w:t>
      </w:r>
      <w:proofErr w:type="spellStart"/>
      <w:r>
        <w:rPr>
          <w:bCs/>
          <w:sz w:val="24"/>
          <w:szCs w:val="24"/>
        </w:rPr>
        <w:t>financiëel</w:t>
      </w:r>
      <w:proofErr w:type="spellEnd"/>
      <w:r>
        <w:rPr>
          <w:bCs/>
          <w:sz w:val="24"/>
          <w:szCs w:val="24"/>
        </w:rPr>
        <w:t xml:space="preserve"> bijzonder gunstige regeling uitgewerkt waarin </w:t>
      </w:r>
      <w:r w:rsidR="00AF144A">
        <w:rPr>
          <w:bCs/>
          <w:sz w:val="24"/>
          <w:szCs w:val="24"/>
        </w:rPr>
        <w:t>w</w:t>
      </w:r>
      <w:r>
        <w:rPr>
          <w:bCs/>
          <w:sz w:val="24"/>
          <w:szCs w:val="24"/>
        </w:rPr>
        <w:t>e het re</w:t>
      </w:r>
      <w:r w:rsidR="00AF144A">
        <w:rPr>
          <w:bCs/>
          <w:sz w:val="24"/>
          <w:szCs w:val="24"/>
        </w:rPr>
        <w:t xml:space="preserve">eds </w:t>
      </w:r>
      <w:r w:rsidR="00875650">
        <w:rPr>
          <w:bCs/>
          <w:sz w:val="24"/>
          <w:szCs w:val="24"/>
        </w:rPr>
        <w:t>voordeliger</w:t>
      </w:r>
      <w:r>
        <w:rPr>
          <w:bCs/>
          <w:sz w:val="24"/>
          <w:szCs w:val="24"/>
        </w:rPr>
        <w:t xml:space="preserve"> lidgeld van het huidige seizoen hebben opgenomen. Door hierop te reageren weten wij ook wie ook nog volgend seizoen lid wenst te blijven.</w:t>
      </w:r>
    </w:p>
    <w:p w14:paraId="3EAF4B7A" w14:textId="65EF6BCC" w:rsidR="00AF144A" w:rsidRDefault="00AF144A" w:rsidP="004F357D">
      <w:pPr>
        <w:pStyle w:val="Geenafstand"/>
        <w:rPr>
          <w:bCs/>
          <w:sz w:val="24"/>
          <w:szCs w:val="24"/>
        </w:rPr>
      </w:pPr>
    </w:p>
    <w:p w14:paraId="2D076134" w14:textId="2ADDC8E6" w:rsidR="00AF144A" w:rsidRDefault="00AF144A" w:rsidP="004F357D">
      <w:pPr>
        <w:pStyle w:val="Geenafstand"/>
        <w:rPr>
          <w:b/>
          <w:sz w:val="28"/>
          <w:szCs w:val="28"/>
          <w:u w:val="single"/>
        </w:rPr>
      </w:pPr>
      <w:r w:rsidRPr="00AF144A">
        <w:rPr>
          <w:b/>
          <w:sz w:val="28"/>
          <w:szCs w:val="28"/>
          <w:u w:val="single"/>
        </w:rPr>
        <w:t xml:space="preserve">Bedeling </w:t>
      </w:r>
      <w:r>
        <w:rPr>
          <w:b/>
          <w:sz w:val="28"/>
          <w:szCs w:val="28"/>
          <w:u w:val="single"/>
        </w:rPr>
        <w:t>g</w:t>
      </w:r>
      <w:r w:rsidRPr="00AF144A">
        <w:rPr>
          <w:b/>
          <w:sz w:val="28"/>
          <w:szCs w:val="28"/>
          <w:u w:val="single"/>
        </w:rPr>
        <w:t xml:space="preserve">emeentelijk </w:t>
      </w:r>
      <w:r>
        <w:rPr>
          <w:b/>
          <w:sz w:val="28"/>
          <w:szCs w:val="28"/>
          <w:u w:val="single"/>
        </w:rPr>
        <w:t>informatieblad</w:t>
      </w:r>
      <w:r w:rsidRPr="00AF144A">
        <w:rPr>
          <w:b/>
          <w:sz w:val="28"/>
          <w:szCs w:val="28"/>
          <w:u w:val="single"/>
        </w:rPr>
        <w:t xml:space="preserve"> “Bekend”</w:t>
      </w:r>
    </w:p>
    <w:p w14:paraId="5256D1A7" w14:textId="67B5E21C" w:rsidR="00AF144A" w:rsidRDefault="00AF144A" w:rsidP="004F357D">
      <w:pPr>
        <w:pStyle w:val="Geenafstand"/>
        <w:rPr>
          <w:b/>
          <w:sz w:val="28"/>
          <w:szCs w:val="28"/>
          <w:u w:val="single"/>
        </w:rPr>
      </w:pPr>
    </w:p>
    <w:p w14:paraId="4A3128CD" w14:textId="5D5CEC68" w:rsidR="00A513BC" w:rsidRDefault="00AF144A" w:rsidP="004F357D">
      <w:pPr>
        <w:pStyle w:val="Geenafstand"/>
        <w:rPr>
          <w:b/>
          <w:sz w:val="28"/>
          <w:szCs w:val="28"/>
          <w:u w:val="single"/>
        </w:rPr>
      </w:pPr>
      <w:r>
        <w:rPr>
          <w:bCs/>
          <w:sz w:val="24"/>
          <w:szCs w:val="24"/>
        </w:rPr>
        <w:t>Op 24 -25 en 26 juni eerstkomend moeten wij het gemeentelijke informatieblad “Bekend”  ronddelen in een aantal straten. Er hebben  zich destijds al een aantal leden aangemeld om hieraan mee te werken, moesten er nog leden zijn die hier ook nog graag aan zouden meewerken geef mij gerust een seintje en ik houd je op de hoogte van het verdere verloop. De gemeente betaalt ons een bedrag per bedeeld blad, wat uiteraard ten goede komt van onze clubkas. Zoals jullie wel weten stromen al deze extra inkomsten op één of andere manier terug naar al onze leden.</w:t>
      </w:r>
    </w:p>
    <w:sectPr w:rsidR="00A51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4FC"/>
    <w:multiLevelType w:val="hybridMultilevel"/>
    <w:tmpl w:val="159E980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8E748A"/>
    <w:multiLevelType w:val="hybridMultilevel"/>
    <w:tmpl w:val="381CDE1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7D93ADF"/>
    <w:multiLevelType w:val="hybridMultilevel"/>
    <w:tmpl w:val="73D64F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95548D"/>
    <w:multiLevelType w:val="hybridMultilevel"/>
    <w:tmpl w:val="5648676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9BC33DF"/>
    <w:multiLevelType w:val="hybridMultilevel"/>
    <w:tmpl w:val="30BE2EA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F0D2B0B"/>
    <w:multiLevelType w:val="hybridMultilevel"/>
    <w:tmpl w:val="62EC4E64"/>
    <w:lvl w:ilvl="0" w:tplc="BE7EA048">
      <w:start w:val="1"/>
      <w:numFmt w:val="decimal"/>
      <w:lvlText w:val="%1."/>
      <w:lvlJc w:val="left"/>
      <w:pPr>
        <w:ind w:left="720" w:hanging="360"/>
      </w:pPr>
      <w:rPr>
        <w:rFonts w:hint="default"/>
        <w:b/>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1C43DBA"/>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4C78BC"/>
    <w:multiLevelType w:val="hybridMultilevel"/>
    <w:tmpl w:val="17DC979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8A52AFF"/>
    <w:multiLevelType w:val="hybridMultilevel"/>
    <w:tmpl w:val="95627560"/>
    <w:lvl w:ilvl="0" w:tplc="93FA857E">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EC2304D"/>
    <w:multiLevelType w:val="hybridMultilevel"/>
    <w:tmpl w:val="BEAA1D00"/>
    <w:lvl w:ilvl="0" w:tplc="D292AE92">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4F5589"/>
    <w:multiLevelType w:val="hybridMultilevel"/>
    <w:tmpl w:val="27DA5E90"/>
    <w:lvl w:ilvl="0" w:tplc="C4F2FE30">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BF1ECC"/>
    <w:multiLevelType w:val="hybridMultilevel"/>
    <w:tmpl w:val="EE6AF58C"/>
    <w:lvl w:ilvl="0" w:tplc="E2F0CD2E">
      <w:start w:val="1"/>
      <w:numFmt w:val="decimal"/>
      <w:lvlText w:val="%1."/>
      <w:lvlJc w:val="left"/>
      <w:pPr>
        <w:ind w:left="720" w:hanging="360"/>
      </w:pPr>
      <w:rPr>
        <w:rFonts w:hint="default"/>
        <w:b/>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6FB3072"/>
    <w:multiLevelType w:val="hybridMultilevel"/>
    <w:tmpl w:val="6DEC86EE"/>
    <w:lvl w:ilvl="0" w:tplc="FF0647D4">
      <w:start w:val="1"/>
      <w:numFmt w:val="decimal"/>
      <w:lvlText w:val="%1)"/>
      <w:lvlJc w:val="left"/>
      <w:pPr>
        <w:ind w:left="785" w:hanging="360"/>
      </w:pPr>
      <w:rPr>
        <w:rFonts w:hint="default"/>
        <w:b w:val="0"/>
        <w:sz w:val="24"/>
        <w:szCs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7DD7680"/>
    <w:multiLevelType w:val="hybridMultilevel"/>
    <w:tmpl w:val="8D86B268"/>
    <w:lvl w:ilvl="0" w:tplc="4ED01590">
      <w:start w:val="2"/>
      <w:numFmt w:val="bullet"/>
      <w:lvlText w:val="-"/>
      <w:lvlJc w:val="left"/>
      <w:pPr>
        <w:ind w:left="720" w:hanging="360"/>
      </w:pPr>
      <w:rPr>
        <w:rFonts w:ascii="Calibri" w:eastAsiaTheme="minorHAnsi" w:hAnsi="Calibri" w:cstheme="minorBid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9E44578"/>
    <w:multiLevelType w:val="hybridMultilevel"/>
    <w:tmpl w:val="22987A2A"/>
    <w:lvl w:ilvl="0" w:tplc="4A1CA2DA">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7D57E9"/>
    <w:multiLevelType w:val="hybridMultilevel"/>
    <w:tmpl w:val="E04C7D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6FD572A"/>
    <w:multiLevelType w:val="hybridMultilevel"/>
    <w:tmpl w:val="01EAAF18"/>
    <w:lvl w:ilvl="0" w:tplc="78D65054">
      <w:start w:val="1"/>
      <w:numFmt w:val="bullet"/>
      <w:lvlText w:val="-"/>
      <w:lvlJc w:val="left"/>
      <w:pPr>
        <w:ind w:left="1145" w:hanging="360"/>
      </w:pPr>
      <w:rPr>
        <w:rFonts w:ascii="Calibri" w:eastAsiaTheme="minorHAnsi" w:hAnsi="Calibri" w:cstheme="minorBidi" w:hint="default"/>
      </w:rPr>
    </w:lvl>
    <w:lvl w:ilvl="1" w:tplc="08130003" w:tentative="1">
      <w:start w:val="1"/>
      <w:numFmt w:val="bullet"/>
      <w:lvlText w:val="o"/>
      <w:lvlJc w:val="left"/>
      <w:pPr>
        <w:ind w:left="1865" w:hanging="360"/>
      </w:pPr>
      <w:rPr>
        <w:rFonts w:ascii="Courier New" w:hAnsi="Courier New" w:cs="Courier New" w:hint="default"/>
      </w:rPr>
    </w:lvl>
    <w:lvl w:ilvl="2" w:tplc="08130005" w:tentative="1">
      <w:start w:val="1"/>
      <w:numFmt w:val="bullet"/>
      <w:lvlText w:val=""/>
      <w:lvlJc w:val="left"/>
      <w:pPr>
        <w:ind w:left="2585" w:hanging="360"/>
      </w:pPr>
      <w:rPr>
        <w:rFonts w:ascii="Wingdings" w:hAnsi="Wingdings" w:hint="default"/>
      </w:rPr>
    </w:lvl>
    <w:lvl w:ilvl="3" w:tplc="08130001" w:tentative="1">
      <w:start w:val="1"/>
      <w:numFmt w:val="bullet"/>
      <w:lvlText w:val=""/>
      <w:lvlJc w:val="left"/>
      <w:pPr>
        <w:ind w:left="3305" w:hanging="360"/>
      </w:pPr>
      <w:rPr>
        <w:rFonts w:ascii="Symbol" w:hAnsi="Symbol" w:hint="default"/>
      </w:rPr>
    </w:lvl>
    <w:lvl w:ilvl="4" w:tplc="08130003" w:tentative="1">
      <w:start w:val="1"/>
      <w:numFmt w:val="bullet"/>
      <w:lvlText w:val="o"/>
      <w:lvlJc w:val="left"/>
      <w:pPr>
        <w:ind w:left="4025" w:hanging="360"/>
      </w:pPr>
      <w:rPr>
        <w:rFonts w:ascii="Courier New" w:hAnsi="Courier New" w:cs="Courier New" w:hint="default"/>
      </w:rPr>
    </w:lvl>
    <w:lvl w:ilvl="5" w:tplc="08130005" w:tentative="1">
      <w:start w:val="1"/>
      <w:numFmt w:val="bullet"/>
      <w:lvlText w:val=""/>
      <w:lvlJc w:val="left"/>
      <w:pPr>
        <w:ind w:left="4745" w:hanging="360"/>
      </w:pPr>
      <w:rPr>
        <w:rFonts w:ascii="Wingdings" w:hAnsi="Wingdings" w:hint="default"/>
      </w:rPr>
    </w:lvl>
    <w:lvl w:ilvl="6" w:tplc="08130001" w:tentative="1">
      <w:start w:val="1"/>
      <w:numFmt w:val="bullet"/>
      <w:lvlText w:val=""/>
      <w:lvlJc w:val="left"/>
      <w:pPr>
        <w:ind w:left="5465" w:hanging="360"/>
      </w:pPr>
      <w:rPr>
        <w:rFonts w:ascii="Symbol" w:hAnsi="Symbol" w:hint="default"/>
      </w:rPr>
    </w:lvl>
    <w:lvl w:ilvl="7" w:tplc="08130003" w:tentative="1">
      <w:start w:val="1"/>
      <w:numFmt w:val="bullet"/>
      <w:lvlText w:val="o"/>
      <w:lvlJc w:val="left"/>
      <w:pPr>
        <w:ind w:left="6185" w:hanging="360"/>
      </w:pPr>
      <w:rPr>
        <w:rFonts w:ascii="Courier New" w:hAnsi="Courier New" w:cs="Courier New" w:hint="default"/>
      </w:rPr>
    </w:lvl>
    <w:lvl w:ilvl="8" w:tplc="08130005" w:tentative="1">
      <w:start w:val="1"/>
      <w:numFmt w:val="bullet"/>
      <w:lvlText w:val=""/>
      <w:lvlJc w:val="left"/>
      <w:pPr>
        <w:ind w:left="6905" w:hanging="360"/>
      </w:pPr>
      <w:rPr>
        <w:rFonts w:ascii="Wingdings" w:hAnsi="Wingdings" w:hint="default"/>
      </w:rPr>
    </w:lvl>
  </w:abstractNum>
  <w:abstractNum w:abstractNumId="17" w15:restartNumberingAfterBreak="0">
    <w:nsid w:val="39FA652D"/>
    <w:multiLevelType w:val="hybridMultilevel"/>
    <w:tmpl w:val="36EEB970"/>
    <w:lvl w:ilvl="0" w:tplc="4982751C">
      <w:start w:val="2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B6A180D"/>
    <w:multiLevelType w:val="hybridMultilevel"/>
    <w:tmpl w:val="D5A83E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BED3D43"/>
    <w:multiLevelType w:val="hybridMultilevel"/>
    <w:tmpl w:val="0A3015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FFB372F"/>
    <w:multiLevelType w:val="hybridMultilevel"/>
    <w:tmpl w:val="F066036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4471171"/>
    <w:multiLevelType w:val="hybridMultilevel"/>
    <w:tmpl w:val="D35C128E"/>
    <w:lvl w:ilvl="0" w:tplc="540CE2C8">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4B35BC4"/>
    <w:multiLevelType w:val="hybridMultilevel"/>
    <w:tmpl w:val="71EAA556"/>
    <w:lvl w:ilvl="0" w:tplc="4E7AEE1C">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7725D3"/>
    <w:multiLevelType w:val="hybridMultilevel"/>
    <w:tmpl w:val="E3D2AD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75C60D8"/>
    <w:multiLevelType w:val="hybridMultilevel"/>
    <w:tmpl w:val="59D8245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BBF1F9D"/>
    <w:multiLevelType w:val="hybridMultilevel"/>
    <w:tmpl w:val="80EA053E"/>
    <w:lvl w:ilvl="0" w:tplc="D1A64932">
      <w:start w:val="2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BEA1708"/>
    <w:multiLevelType w:val="hybridMultilevel"/>
    <w:tmpl w:val="445CF35C"/>
    <w:lvl w:ilvl="0" w:tplc="DFCEA7BC">
      <w:start w:val="2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C632DBD"/>
    <w:multiLevelType w:val="hybridMultilevel"/>
    <w:tmpl w:val="B0787328"/>
    <w:lvl w:ilvl="0" w:tplc="D5E8CBDE">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05033D"/>
    <w:multiLevelType w:val="hybridMultilevel"/>
    <w:tmpl w:val="371E0498"/>
    <w:lvl w:ilvl="0" w:tplc="43101D60">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418636F"/>
    <w:multiLevelType w:val="hybridMultilevel"/>
    <w:tmpl w:val="52B09D42"/>
    <w:lvl w:ilvl="0" w:tplc="4878BB0C">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DA799B"/>
    <w:multiLevelType w:val="hybridMultilevel"/>
    <w:tmpl w:val="DF6A7A92"/>
    <w:lvl w:ilvl="0" w:tplc="2444A67E">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7AC23E4"/>
    <w:multiLevelType w:val="hybridMultilevel"/>
    <w:tmpl w:val="BF6E644E"/>
    <w:lvl w:ilvl="0" w:tplc="4B4CFC90">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B2F5530"/>
    <w:multiLevelType w:val="hybridMultilevel"/>
    <w:tmpl w:val="0284E488"/>
    <w:lvl w:ilvl="0" w:tplc="BE1272E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CFD2AF9"/>
    <w:multiLevelType w:val="hybridMultilevel"/>
    <w:tmpl w:val="E98EB194"/>
    <w:lvl w:ilvl="0" w:tplc="EEB65376">
      <w:start w:val="1"/>
      <w:numFmt w:val="decimal"/>
      <w:lvlText w:val="%1)"/>
      <w:lvlJc w:val="left"/>
      <w:pPr>
        <w:ind w:left="720" w:hanging="360"/>
      </w:pPr>
      <w:rPr>
        <w:rFonts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F7D0754"/>
    <w:multiLevelType w:val="hybridMultilevel"/>
    <w:tmpl w:val="57666B7E"/>
    <w:lvl w:ilvl="0" w:tplc="15B4F2C6">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F8A071A"/>
    <w:multiLevelType w:val="hybridMultilevel"/>
    <w:tmpl w:val="35043E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10B3413"/>
    <w:multiLevelType w:val="hybridMultilevel"/>
    <w:tmpl w:val="278A22B0"/>
    <w:lvl w:ilvl="0" w:tplc="1180D47C">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2452A99"/>
    <w:multiLevelType w:val="hybridMultilevel"/>
    <w:tmpl w:val="65A01154"/>
    <w:lvl w:ilvl="0" w:tplc="C5247880">
      <w:start w:val="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2FD4CC6"/>
    <w:multiLevelType w:val="hybridMultilevel"/>
    <w:tmpl w:val="6C8E0E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646C46E8"/>
    <w:multiLevelType w:val="hybridMultilevel"/>
    <w:tmpl w:val="D43EE48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67FD16C2"/>
    <w:multiLevelType w:val="hybridMultilevel"/>
    <w:tmpl w:val="9DF8B5B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6F1A1842"/>
    <w:multiLevelType w:val="hybridMultilevel"/>
    <w:tmpl w:val="6750F64E"/>
    <w:lvl w:ilvl="0" w:tplc="CEC01CE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0E258EC"/>
    <w:multiLevelType w:val="hybridMultilevel"/>
    <w:tmpl w:val="2646D5D0"/>
    <w:lvl w:ilvl="0" w:tplc="AA6EEFA4">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71B0978"/>
    <w:multiLevelType w:val="hybridMultilevel"/>
    <w:tmpl w:val="678E13C2"/>
    <w:lvl w:ilvl="0" w:tplc="2A5A271A">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7F250BC"/>
    <w:multiLevelType w:val="hybridMultilevel"/>
    <w:tmpl w:val="55FE7C8C"/>
    <w:lvl w:ilvl="0" w:tplc="76109D7E">
      <w:start w:val="4"/>
      <w:numFmt w:val="bullet"/>
      <w:lvlText w:val=""/>
      <w:lvlJc w:val="left"/>
      <w:pPr>
        <w:ind w:left="420" w:hanging="360"/>
      </w:pPr>
      <w:rPr>
        <w:rFonts w:ascii="Symbol" w:eastAsiaTheme="minorHAnsi" w:hAnsi="Symbol" w:cstheme="minorBid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45" w15:restartNumberingAfterBreak="0">
    <w:nsid w:val="787B4C2F"/>
    <w:multiLevelType w:val="hybridMultilevel"/>
    <w:tmpl w:val="150EFAE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79CB3C9E"/>
    <w:multiLevelType w:val="hybridMultilevel"/>
    <w:tmpl w:val="F46A4410"/>
    <w:lvl w:ilvl="0" w:tplc="F46E9F8A">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A6F37E6"/>
    <w:multiLevelType w:val="hybridMultilevel"/>
    <w:tmpl w:val="82BCDCF0"/>
    <w:lvl w:ilvl="0" w:tplc="8B301A4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10"/>
  </w:num>
  <w:num w:numId="4">
    <w:abstractNumId w:val="41"/>
  </w:num>
  <w:num w:numId="5">
    <w:abstractNumId w:val="14"/>
  </w:num>
  <w:num w:numId="6">
    <w:abstractNumId w:val="34"/>
  </w:num>
  <w:num w:numId="7">
    <w:abstractNumId w:val="47"/>
  </w:num>
  <w:num w:numId="8">
    <w:abstractNumId w:val="22"/>
  </w:num>
  <w:num w:numId="9">
    <w:abstractNumId w:val="27"/>
  </w:num>
  <w:num w:numId="10">
    <w:abstractNumId w:val="43"/>
  </w:num>
  <w:num w:numId="11">
    <w:abstractNumId w:val="29"/>
  </w:num>
  <w:num w:numId="12">
    <w:abstractNumId w:val="44"/>
  </w:num>
  <w:num w:numId="13">
    <w:abstractNumId w:val="28"/>
  </w:num>
  <w:num w:numId="14">
    <w:abstractNumId w:val="9"/>
  </w:num>
  <w:num w:numId="15">
    <w:abstractNumId w:val="42"/>
  </w:num>
  <w:num w:numId="16">
    <w:abstractNumId w:val="26"/>
  </w:num>
  <w:num w:numId="17">
    <w:abstractNumId w:val="25"/>
  </w:num>
  <w:num w:numId="18">
    <w:abstractNumId w:val="17"/>
  </w:num>
  <w:num w:numId="19">
    <w:abstractNumId w:val="15"/>
  </w:num>
  <w:num w:numId="20">
    <w:abstractNumId w:val="1"/>
  </w:num>
  <w:num w:numId="21">
    <w:abstractNumId w:val="46"/>
  </w:num>
  <w:num w:numId="22">
    <w:abstractNumId w:val="0"/>
  </w:num>
  <w:num w:numId="23">
    <w:abstractNumId w:val="12"/>
  </w:num>
  <w:num w:numId="24">
    <w:abstractNumId w:val="16"/>
  </w:num>
  <w:num w:numId="25">
    <w:abstractNumId w:val="39"/>
  </w:num>
  <w:num w:numId="26">
    <w:abstractNumId w:val="7"/>
  </w:num>
  <w:num w:numId="27">
    <w:abstractNumId w:val="24"/>
  </w:num>
  <w:num w:numId="28">
    <w:abstractNumId w:val="33"/>
  </w:num>
  <w:num w:numId="29">
    <w:abstractNumId w:val="19"/>
  </w:num>
  <w:num w:numId="30">
    <w:abstractNumId w:val="45"/>
  </w:num>
  <w:num w:numId="31">
    <w:abstractNumId w:val="2"/>
  </w:num>
  <w:num w:numId="32">
    <w:abstractNumId w:val="40"/>
  </w:num>
  <w:num w:numId="33">
    <w:abstractNumId w:val="4"/>
  </w:num>
  <w:num w:numId="34">
    <w:abstractNumId w:val="37"/>
  </w:num>
  <w:num w:numId="35">
    <w:abstractNumId w:val="8"/>
  </w:num>
  <w:num w:numId="36">
    <w:abstractNumId w:val="31"/>
  </w:num>
  <w:num w:numId="37">
    <w:abstractNumId w:val="13"/>
  </w:num>
  <w:num w:numId="38">
    <w:abstractNumId w:val="36"/>
  </w:num>
  <w:num w:numId="39">
    <w:abstractNumId w:val="20"/>
  </w:num>
  <w:num w:numId="40">
    <w:abstractNumId w:val="5"/>
  </w:num>
  <w:num w:numId="41">
    <w:abstractNumId w:val="35"/>
  </w:num>
  <w:num w:numId="42">
    <w:abstractNumId w:val="23"/>
  </w:num>
  <w:num w:numId="43">
    <w:abstractNumId w:val="11"/>
  </w:num>
  <w:num w:numId="44">
    <w:abstractNumId w:val="38"/>
  </w:num>
  <w:num w:numId="45">
    <w:abstractNumId w:val="6"/>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D72"/>
    <w:rsid w:val="00016302"/>
    <w:rsid w:val="00037B66"/>
    <w:rsid w:val="0004164D"/>
    <w:rsid w:val="000637C2"/>
    <w:rsid w:val="000A74F0"/>
    <w:rsid w:val="000B70CD"/>
    <w:rsid w:val="000C785A"/>
    <w:rsid w:val="000E085F"/>
    <w:rsid w:val="000F368A"/>
    <w:rsid w:val="0010348A"/>
    <w:rsid w:val="00146B32"/>
    <w:rsid w:val="001752A5"/>
    <w:rsid w:val="001D6DB4"/>
    <w:rsid w:val="00226FE8"/>
    <w:rsid w:val="00234E55"/>
    <w:rsid w:val="00281D9B"/>
    <w:rsid w:val="00297E76"/>
    <w:rsid w:val="002A06CF"/>
    <w:rsid w:val="002B724C"/>
    <w:rsid w:val="002C1039"/>
    <w:rsid w:val="002C3244"/>
    <w:rsid w:val="002D0415"/>
    <w:rsid w:val="00301ADD"/>
    <w:rsid w:val="00302A8F"/>
    <w:rsid w:val="00370537"/>
    <w:rsid w:val="00395204"/>
    <w:rsid w:val="00395D2D"/>
    <w:rsid w:val="003D73A6"/>
    <w:rsid w:val="003E3B62"/>
    <w:rsid w:val="003E76BF"/>
    <w:rsid w:val="003F7D3C"/>
    <w:rsid w:val="00405454"/>
    <w:rsid w:val="00430CA6"/>
    <w:rsid w:val="00445B24"/>
    <w:rsid w:val="004501AD"/>
    <w:rsid w:val="004554C1"/>
    <w:rsid w:val="00490ED6"/>
    <w:rsid w:val="004A37E7"/>
    <w:rsid w:val="004A4FAB"/>
    <w:rsid w:val="004B5D04"/>
    <w:rsid w:val="004D5132"/>
    <w:rsid w:val="004D6FD1"/>
    <w:rsid w:val="004E7116"/>
    <w:rsid w:val="004F357D"/>
    <w:rsid w:val="0050547D"/>
    <w:rsid w:val="00505FDB"/>
    <w:rsid w:val="005601DD"/>
    <w:rsid w:val="00566BDB"/>
    <w:rsid w:val="00595D4B"/>
    <w:rsid w:val="005A35B4"/>
    <w:rsid w:val="005B7A56"/>
    <w:rsid w:val="005E2E42"/>
    <w:rsid w:val="005E4CB5"/>
    <w:rsid w:val="005F41D4"/>
    <w:rsid w:val="005F7F04"/>
    <w:rsid w:val="00611698"/>
    <w:rsid w:val="00630C95"/>
    <w:rsid w:val="00685970"/>
    <w:rsid w:val="00692259"/>
    <w:rsid w:val="00693108"/>
    <w:rsid w:val="006A34DE"/>
    <w:rsid w:val="006B4D06"/>
    <w:rsid w:val="006B69EB"/>
    <w:rsid w:val="006E602D"/>
    <w:rsid w:val="006E663E"/>
    <w:rsid w:val="00711D5A"/>
    <w:rsid w:val="00730D7E"/>
    <w:rsid w:val="00775742"/>
    <w:rsid w:val="007911C3"/>
    <w:rsid w:val="007C3DCF"/>
    <w:rsid w:val="007D18CC"/>
    <w:rsid w:val="007E610C"/>
    <w:rsid w:val="007F5723"/>
    <w:rsid w:val="00806B86"/>
    <w:rsid w:val="0082738D"/>
    <w:rsid w:val="00827B50"/>
    <w:rsid w:val="00835886"/>
    <w:rsid w:val="0086520D"/>
    <w:rsid w:val="00875650"/>
    <w:rsid w:val="00876ADB"/>
    <w:rsid w:val="008879C7"/>
    <w:rsid w:val="00891D25"/>
    <w:rsid w:val="008A6872"/>
    <w:rsid w:val="008A6D19"/>
    <w:rsid w:val="008B1967"/>
    <w:rsid w:val="008B744C"/>
    <w:rsid w:val="00905E8B"/>
    <w:rsid w:val="00922F82"/>
    <w:rsid w:val="00944AF3"/>
    <w:rsid w:val="009674E8"/>
    <w:rsid w:val="00985510"/>
    <w:rsid w:val="00987E78"/>
    <w:rsid w:val="009C5597"/>
    <w:rsid w:val="009D65E9"/>
    <w:rsid w:val="009F10D5"/>
    <w:rsid w:val="009F579D"/>
    <w:rsid w:val="009F6545"/>
    <w:rsid w:val="00A01F07"/>
    <w:rsid w:val="00A21E4E"/>
    <w:rsid w:val="00A513BC"/>
    <w:rsid w:val="00A557C0"/>
    <w:rsid w:val="00A625BB"/>
    <w:rsid w:val="00A77A70"/>
    <w:rsid w:val="00AA3B9D"/>
    <w:rsid w:val="00AA41FB"/>
    <w:rsid w:val="00AA65B3"/>
    <w:rsid w:val="00AA72A1"/>
    <w:rsid w:val="00AD5A14"/>
    <w:rsid w:val="00AD61BA"/>
    <w:rsid w:val="00AF144A"/>
    <w:rsid w:val="00B33AEB"/>
    <w:rsid w:val="00B41621"/>
    <w:rsid w:val="00BC4F6C"/>
    <w:rsid w:val="00BC6D72"/>
    <w:rsid w:val="00BE5809"/>
    <w:rsid w:val="00C01514"/>
    <w:rsid w:val="00C034DF"/>
    <w:rsid w:val="00C145ED"/>
    <w:rsid w:val="00C218EF"/>
    <w:rsid w:val="00C47D18"/>
    <w:rsid w:val="00CA44CF"/>
    <w:rsid w:val="00CA7777"/>
    <w:rsid w:val="00CB0204"/>
    <w:rsid w:val="00CB140C"/>
    <w:rsid w:val="00CF096E"/>
    <w:rsid w:val="00CF6FF3"/>
    <w:rsid w:val="00D03FFA"/>
    <w:rsid w:val="00D41356"/>
    <w:rsid w:val="00D92835"/>
    <w:rsid w:val="00DE0591"/>
    <w:rsid w:val="00DF09D8"/>
    <w:rsid w:val="00E11C40"/>
    <w:rsid w:val="00E32A2F"/>
    <w:rsid w:val="00E373A1"/>
    <w:rsid w:val="00E44D9D"/>
    <w:rsid w:val="00E45E65"/>
    <w:rsid w:val="00E471DF"/>
    <w:rsid w:val="00E4723E"/>
    <w:rsid w:val="00E50B7E"/>
    <w:rsid w:val="00E536BA"/>
    <w:rsid w:val="00E85C1E"/>
    <w:rsid w:val="00E92950"/>
    <w:rsid w:val="00E944CD"/>
    <w:rsid w:val="00EA0D0A"/>
    <w:rsid w:val="00EA5BEF"/>
    <w:rsid w:val="00EA791C"/>
    <w:rsid w:val="00EB1AA2"/>
    <w:rsid w:val="00EE6B2C"/>
    <w:rsid w:val="00EF0F4A"/>
    <w:rsid w:val="00F34733"/>
    <w:rsid w:val="00F36B50"/>
    <w:rsid w:val="00F64BA1"/>
    <w:rsid w:val="00FB37CD"/>
    <w:rsid w:val="00FC170C"/>
    <w:rsid w:val="00FC2B4B"/>
    <w:rsid w:val="00FD5F7B"/>
    <w:rsid w:val="00FE5A47"/>
    <w:rsid w:val="00FF14B5"/>
    <w:rsid w:val="00FF27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D4A4"/>
  <w15:chartTrackingRefBased/>
  <w15:docId w15:val="{ADAA0D83-00DC-47EC-947C-644C1B4D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6D72"/>
    <w:pPr>
      <w:spacing w:line="254" w:lineRule="auto"/>
    </w:pPr>
  </w:style>
  <w:style w:type="paragraph" w:styleId="Kop2">
    <w:name w:val="heading 2"/>
    <w:basedOn w:val="Standaard"/>
    <w:link w:val="Kop2Char"/>
    <w:uiPriority w:val="9"/>
    <w:qFormat/>
    <w:rsid w:val="007911C3"/>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Kop3">
    <w:name w:val="heading 3"/>
    <w:basedOn w:val="Standaard"/>
    <w:link w:val="Kop3Char"/>
    <w:uiPriority w:val="9"/>
    <w:qFormat/>
    <w:rsid w:val="007911C3"/>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C6D72"/>
    <w:rPr>
      <w:color w:val="0563C1" w:themeColor="hyperlink"/>
      <w:u w:val="single"/>
    </w:rPr>
  </w:style>
  <w:style w:type="paragraph" w:styleId="Lijstalinea">
    <w:name w:val="List Paragraph"/>
    <w:basedOn w:val="Standaard"/>
    <w:uiPriority w:val="34"/>
    <w:qFormat/>
    <w:rsid w:val="00D92835"/>
    <w:pPr>
      <w:ind w:left="720"/>
      <w:contextualSpacing/>
    </w:pPr>
  </w:style>
  <w:style w:type="table" w:styleId="Tabelraster">
    <w:name w:val="Table Grid"/>
    <w:basedOn w:val="Standaardtabel"/>
    <w:uiPriority w:val="39"/>
    <w:rsid w:val="00D41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orafopgemaakt">
    <w:name w:val="HTML Preformatted"/>
    <w:basedOn w:val="Standaard"/>
    <w:link w:val="HTML-voorafopgemaaktChar"/>
    <w:uiPriority w:val="99"/>
    <w:semiHidden/>
    <w:unhideWhenUsed/>
    <w:rsid w:val="0049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90ED6"/>
    <w:rPr>
      <w:rFonts w:ascii="Courier New" w:eastAsia="Times New Roman" w:hAnsi="Courier New" w:cs="Courier New"/>
      <w:sz w:val="20"/>
      <w:szCs w:val="20"/>
      <w:lang w:eastAsia="nl-NL"/>
    </w:rPr>
  </w:style>
  <w:style w:type="paragraph" w:styleId="Geenafstand">
    <w:name w:val="No Spacing"/>
    <w:uiPriority w:val="1"/>
    <w:qFormat/>
    <w:rsid w:val="00730D7E"/>
    <w:pPr>
      <w:spacing w:after="0" w:line="240" w:lineRule="auto"/>
    </w:pPr>
  </w:style>
  <w:style w:type="character" w:styleId="GevolgdeHyperlink">
    <w:name w:val="FollowedHyperlink"/>
    <w:basedOn w:val="Standaardalinea-lettertype"/>
    <w:uiPriority w:val="99"/>
    <w:semiHidden/>
    <w:unhideWhenUsed/>
    <w:rsid w:val="00CF096E"/>
    <w:rPr>
      <w:color w:val="954F72" w:themeColor="followedHyperlink"/>
      <w:u w:val="single"/>
    </w:rPr>
  </w:style>
  <w:style w:type="paragraph" w:styleId="Koptekst">
    <w:name w:val="header"/>
    <w:basedOn w:val="Standaard"/>
    <w:link w:val="KoptekstChar"/>
    <w:uiPriority w:val="99"/>
    <w:rsid w:val="001752A5"/>
    <w:pPr>
      <w:tabs>
        <w:tab w:val="center" w:pos="4536"/>
        <w:tab w:val="right" w:pos="9072"/>
      </w:tabs>
      <w:spacing w:after="0" w:line="240" w:lineRule="auto"/>
    </w:pPr>
    <w:rPr>
      <w:rFonts w:ascii="Times New Roman" w:eastAsia="Times New Roman" w:hAnsi="Times New Roman" w:cs="Times New Roman"/>
      <w:sz w:val="24"/>
      <w:szCs w:val="20"/>
      <w:lang w:eastAsia="nl-NL"/>
    </w:rPr>
  </w:style>
  <w:style w:type="character" w:customStyle="1" w:styleId="KoptekstChar">
    <w:name w:val="Koptekst Char"/>
    <w:basedOn w:val="Standaardalinea-lettertype"/>
    <w:link w:val="Koptekst"/>
    <w:uiPriority w:val="99"/>
    <w:rsid w:val="001752A5"/>
    <w:rPr>
      <w:rFonts w:ascii="Times New Roman" w:eastAsia="Times New Roman" w:hAnsi="Times New Roman" w:cs="Times New Roman"/>
      <w:sz w:val="24"/>
      <w:szCs w:val="20"/>
      <w:lang w:eastAsia="nl-NL"/>
    </w:rPr>
  </w:style>
  <w:style w:type="character" w:customStyle="1" w:styleId="Kop2Char">
    <w:name w:val="Kop 2 Char"/>
    <w:basedOn w:val="Standaardalinea-lettertype"/>
    <w:link w:val="Kop2"/>
    <w:uiPriority w:val="9"/>
    <w:rsid w:val="007911C3"/>
    <w:rPr>
      <w:rFonts w:ascii="Times New Roman" w:eastAsia="Times New Roman" w:hAnsi="Times New Roman" w:cs="Times New Roman"/>
      <w:b/>
      <w:bCs/>
      <w:sz w:val="36"/>
      <w:szCs w:val="36"/>
      <w:lang w:val="nl-BE" w:eastAsia="nl-BE"/>
    </w:rPr>
  </w:style>
  <w:style w:type="character" w:customStyle="1" w:styleId="Kop3Char">
    <w:name w:val="Kop 3 Char"/>
    <w:basedOn w:val="Standaardalinea-lettertype"/>
    <w:link w:val="Kop3"/>
    <w:uiPriority w:val="9"/>
    <w:rsid w:val="007911C3"/>
    <w:rPr>
      <w:rFonts w:ascii="Times New Roman" w:eastAsia="Times New Roman" w:hAnsi="Times New Roman" w:cs="Times New Roman"/>
      <w:b/>
      <w:bCs/>
      <w:sz w:val="27"/>
      <w:szCs w:val="27"/>
      <w:lang w:val="nl-BE" w:eastAsia="nl-BE"/>
    </w:rPr>
  </w:style>
  <w:style w:type="paragraph" w:styleId="Normaalweb">
    <w:name w:val="Normal (Web)"/>
    <w:basedOn w:val="Standaard"/>
    <w:uiPriority w:val="99"/>
    <w:unhideWhenUsed/>
    <w:rsid w:val="007911C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Vermelding">
    <w:name w:val="Mention"/>
    <w:basedOn w:val="Standaardalinea-lettertype"/>
    <w:uiPriority w:val="99"/>
    <w:semiHidden/>
    <w:unhideWhenUsed/>
    <w:rsid w:val="000637C2"/>
    <w:rPr>
      <w:color w:val="2B579A"/>
      <w:shd w:val="clear" w:color="auto" w:fill="E6E6E6"/>
    </w:rPr>
  </w:style>
  <w:style w:type="character" w:styleId="Onopgelostemelding">
    <w:name w:val="Unresolved Mention"/>
    <w:basedOn w:val="Standaardalinea-lettertype"/>
    <w:uiPriority w:val="99"/>
    <w:semiHidden/>
    <w:unhideWhenUsed/>
    <w:rsid w:val="000A7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7788">
      <w:bodyDiv w:val="1"/>
      <w:marLeft w:val="0"/>
      <w:marRight w:val="0"/>
      <w:marTop w:val="0"/>
      <w:marBottom w:val="0"/>
      <w:divBdr>
        <w:top w:val="none" w:sz="0" w:space="0" w:color="auto"/>
        <w:left w:val="none" w:sz="0" w:space="0" w:color="auto"/>
        <w:bottom w:val="none" w:sz="0" w:space="0" w:color="auto"/>
        <w:right w:val="none" w:sz="0" w:space="0" w:color="auto"/>
      </w:divBdr>
      <w:divsChild>
        <w:div w:id="403722123">
          <w:marLeft w:val="0"/>
          <w:marRight w:val="0"/>
          <w:marTop w:val="0"/>
          <w:marBottom w:val="0"/>
          <w:divBdr>
            <w:top w:val="none" w:sz="0" w:space="0" w:color="auto"/>
            <w:left w:val="none" w:sz="0" w:space="0" w:color="auto"/>
            <w:bottom w:val="none" w:sz="0" w:space="0" w:color="auto"/>
            <w:right w:val="none" w:sz="0" w:space="0" w:color="auto"/>
          </w:divBdr>
        </w:div>
        <w:div w:id="1503932283">
          <w:marLeft w:val="0"/>
          <w:marRight w:val="0"/>
          <w:marTop w:val="0"/>
          <w:marBottom w:val="0"/>
          <w:divBdr>
            <w:top w:val="none" w:sz="0" w:space="0" w:color="auto"/>
            <w:left w:val="none" w:sz="0" w:space="0" w:color="auto"/>
            <w:bottom w:val="none" w:sz="0" w:space="0" w:color="auto"/>
            <w:right w:val="none" w:sz="0" w:space="0" w:color="auto"/>
          </w:divBdr>
          <w:divsChild>
            <w:div w:id="1124887745">
              <w:marLeft w:val="0"/>
              <w:marRight w:val="0"/>
              <w:marTop w:val="0"/>
              <w:marBottom w:val="0"/>
              <w:divBdr>
                <w:top w:val="none" w:sz="0" w:space="0" w:color="auto"/>
                <w:left w:val="none" w:sz="0" w:space="0" w:color="auto"/>
                <w:bottom w:val="none" w:sz="0" w:space="0" w:color="auto"/>
                <w:right w:val="none" w:sz="0" w:space="0" w:color="auto"/>
              </w:divBdr>
              <w:divsChild>
                <w:div w:id="670911175">
                  <w:marLeft w:val="0"/>
                  <w:marRight w:val="0"/>
                  <w:marTop w:val="0"/>
                  <w:marBottom w:val="0"/>
                  <w:divBdr>
                    <w:top w:val="none" w:sz="0" w:space="0" w:color="auto"/>
                    <w:left w:val="none" w:sz="0" w:space="0" w:color="auto"/>
                    <w:bottom w:val="none" w:sz="0" w:space="0" w:color="auto"/>
                    <w:right w:val="none" w:sz="0" w:space="0" w:color="auto"/>
                  </w:divBdr>
                  <w:divsChild>
                    <w:div w:id="5179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40992">
      <w:bodyDiv w:val="1"/>
      <w:marLeft w:val="0"/>
      <w:marRight w:val="0"/>
      <w:marTop w:val="0"/>
      <w:marBottom w:val="0"/>
      <w:divBdr>
        <w:top w:val="none" w:sz="0" w:space="0" w:color="auto"/>
        <w:left w:val="none" w:sz="0" w:space="0" w:color="auto"/>
        <w:bottom w:val="none" w:sz="0" w:space="0" w:color="auto"/>
        <w:right w:val="none" w:sz="0" w:space="0" w:color="auto"/>
      </w:divBdr>
    </w:div>
    <w:div w:id="558636062">
      <w:bodyDiv w:val="1"/>
      <w:marLeft w:val="0"/>
      <w:marRight w:val="0"/>
      <w:marTop w:val="0"/>
      <w:marBottom w:val="0"/>
      <w:divBdr>
        <w:top w:val="none" w:sz="0" w:space="0" w:color="auto"/>
        <w:left w:val="none" w:sz="0" w:space="0" w:color="auto"/>
        <w:bottom w:val="none" w:sz="0" w:space="0" w:color="auto"/>
        <w:right w:val="none" w:sz="0" w:space="0" w:color="auto"/>
      </w:divBdr>
    </w:div>
    <w:div w:id="858391756">
      <w:bodyDiv w:val="1"/>
      <w:marLeft w:val="0"/>
      <w:marRight w:val="0"/>
      <w:marTop w:val="0"/>
      <w:marBottom w:val="0"/>
      <w:divBdr>
        <w:top w:val="none" w:sz="0" w:space="0" w:color="auto"/>
        <w:left w:val="none" w:sz="0" w:space="0" w:color="auto"/>
        <w:bottom w:val="none" w:sz="0" w:space="0" w:color="auto"/>
        <w:right w:val="none" w:sz="0" w:space="0" w:color="auto"/>
      </w:divBdr>
      <w:divsChild>
        <w:div w:id="1003777937">
          <w:marLeft w:val="0"/>
          <w:marRight w:val="0"/>
          <w:marTop w:val="0"/>
          <w:marBottom w:val="0"/>
          <w:divBdr>
            <w:top w:val="none" w:sz="0" w:space="0" w:color="auto"/>
            <w:left w:val="none" w:sz="0" w:space="0" w:color="auto"/>
            <w:bottom w:val="none" w:sz="0" w:space="0" w:color="auto"/>
            <w:right w:val="none" w:sz="0" w:space="0" w:color="auto"/>
          </w:divBdr>
          <w:divsChild>
            <w:div w:id="1676034964">
              <w:marLeft w:val="0"/>
              <w:marRight w:val="0"/>
              <w:marTop w:val="0"/>
              <w:marBottom w:val="0"/>
              <w:divBdr>
                <w:top w:val="none" w:sz="0" w:space="0" w:color="auto"/>
                <w:left w:val="none" w:sz="0" w:space="0" w:color="auto"/>
                <w:bottom w:val="none" w:sz="0" w:space="0" w:color="auto"/>
                <w:right w:val="none" w:sz="0" w:space="0" w:color="auto"/>
              </w:divBdr>
              <w:divsChild>
                <w:div w:id="1081682065">
                  <w:marLeft w:val="0"/>
                  <w:marRight w:val="0"/>
                  <w:marTop w:val="0"/>
                  <w:marBottom w:val="0"/>
                  <w:divBdr>
                    <w:top w:val="none" w:sz="0" w:space="0" w:color="auto"/>
                    <w:left w:val="none" w:sz="0" w:space="0" w:color="auto"/>
                    <w:bottom w:val="none" w:sz="0" w:space="0" w:color="auto"/>
                    <w:right w:val="none" w:sz="0" w:space="0" w:color="auto"/>
                  </w:divBdr>
                  <w:divsChild>
                    <w:div w:id="10869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3971">
              <w:marLeft w:val="0"/>
              <w:marRight w:val="0"/>
              <w:marTop w:val="0"/>
              <w:marBottom w:val="0"/>
              <w:divBdr>
                <w:top w:val="none" w:sz="0" w:space="0" w:color="auto"/>
                <w:left w:val="none" w:sz="0" w:space="0" w:color="auto"/>
                <w:bottom w:val="none" w:sz="0" w:space="0" w:color="auto"/>
                <w:right w:val="none" w:sz="0" w:space="0" w:color="auto"/>
              </w:divBdr>
              <w:divsChild>
                <w:div w:id="618731324">
                  <w:marLeft w:val="0"/>
                  <w:marRight w:val="0"/>
                  <w:marTop w:val="0"/>
                  <w:marBottom w:val="0"/>
                  <w:divBdr>
                    <w:top w:val="none" w:sz="0" w:space="0" w:color="auto"/>
                    <w:left w:val="none" w:sz="0" w:space="0" w:color="auto"/>
                    <w:bottom w:val="none" w:sz="0" w:space="0" w:color="auto"/>
                    <w:right w:val="none" w:sz="0" w:space="0" w:color="auto"/>
                  </w:divBdr>
                  <w:divsChild>
                    <w:div w:id="7313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27049">
      <w:bodyDiv w:val="1"/>
      <w:marLeft w:val="0"/>
      <w:marRight w:val="0"/>
      <w:marTop w:val="0"/>
      <w:marBottom w:val="0"/>
      <w:divBdr>
        <w:top w:val="none" w:sz="0" w:space="0" w:color="auto"/>
        <w:left w:val="none" w:sz="0" w:space="0" w:color="auto"/>
        <w:bottom w:val="none" w:sz="0" w:space="0" w:color="auto"/>
        <w:right w:val="none" w:sz="0" w:space="0" w:color="auto"/>
      </w:divBdr>
    </w:div>
    <w:div w:id="1446583018">
      <w:bodyDiv w:val="1"/>
      <w:marLeft w:val="0"/>
      <w:marRight w:val="0"/>
      <w:marTop w:val="0"/>
      <w:marBottom w:val="0"/>
      <w:divBdr>
        <w:top w:val="none" w:sz="0" w:space="0" w:color="auto"/>
        <w:left w:val="none" w:sz="0" w:space="0" w:color="auto"/>
        <w:bottom w:val="none" w:sz="0" w:space="0" w:color="auto"/>
        <w:right w:val="none" w:sz="0" w:space="0" w:color="auto"/>
      </w:divBdr>
    </w:div>
    <w:div w:id="176121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D8E46-4784-49E2-B433-9D301BC8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3492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DeCock</dc:creator>
  <cp:keywords/>
  <dc:description/>
  <cp:lastModifiedBy>Gaby DeCock</cp:lastModifiedBy>
  <cp:revision>8</cp:revision>
  <dcterms:created xsi:type="dcterms:W3CDTF">2021-06-09T09:40:00Z</dcterms:created>
  <dcterms:modified xsi:type="dcterms:W3CDTF">2021-06-09T18:17:00Z</dcterms:modified>
</cp:coreProperties>
</file>